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F7" w:rsidRPr="00B7131E" w:rsidRDefault="00B7131E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131E">
        <w:rPr>
          <w:rFonts w:ascii="Times New Roman" w:hAnsi="Times New Roman"/>
          <w:b/>
          <w:color w:val="000000"/>
          <w:sz w:val="28"/>
          <w:szCs w:val="28"/>
        </w:rPr>
        <w:t>ПРОИЗВЕДЕНИЯ ДЛЯ</w:t>
      </w:r>
      <w:r w:rsidR="00293C2C" w:rsidRPr="00B713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7131E">
        <w:rPr>
          <w:rFonts w:ascii="Times New Roman" w:hAnsi="Times New Roman"/>
          <w:b/>
          <w:color w:val="000000"/>
          <w:sz w:val="28"/>
          <w:szCs w:val="28"/>
        </w:rPr>
        <w:t>ЛЕТНЕГО ЧТЕНИЯ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131E">
        <w:rPr>
          <w:rFonts w:ascii="Times New Roman" w:hAnsi="Times New Roman"/>
          <w:b/>
          <w:color w:val="000000"/>
          <w:sz w:val="28"/>
          <w:szCs w:val="28"/>
        </w:rPr>
        <w:t>8 класс</w:t>
      </w:r>
    </w:p>
    <w:p w:rsidR="00B7131E" w:rsidRPr="00B7131E" w:rsidRDefault="00B7131E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1C18" w:rsidRPr="00B7131E" w:rsidRDefault="00B71C18" w:rsidP="00B7131E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B7131E">
        <w:rPr>
          <w:rFonts w:ascii="Times New Roman" w:hAnsi="Times New Roman"/>
          <w:i/>
          <w:iCs/>
          <w:sz w:val="28"/>
          <w:szCs w:val="28"/>
        </w:rPr>
        <w:t>Жирным шрифтом</w:t>
      </w:r>
      <w:r w:rsidR="00B7131E" w:rsidRPr="00B7131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7131E">
        <w:rPr>
          <w:rFonts w:ascii="Times New Roman" w:hAnsi="Times New Roman"/>
          <w:i/>
          <w:iCs/>
          <w:sz w:val="28"/>
          <w:szCs w:val="28"/>
        </w:rPr>
        <w:t>обозначены произведения для внеклассного чтения (среди предложенных можно выбрать те, что ближе, спросив совета у родителей или доверившись интуиции и другим чувствам).</w:t>
      </w:r>
    </w:p>
    <w:p w:rsidR="00B71C18" w:rsidRPr="00B7131E" w:rsidRDefault="00B71C18" w:rsidP="00B7131E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B7131E">
        <w:rPr>
          <w:rFonts w:ascii="Times New Roman" w:hAnsi="Times New Roman"/>
          <w:i/>
          <w:iCs/>
          <w:sz w:val="28"/>
          <w:szCs w:val="28"/>
        </w:rPr>
        <w:t xml:space="preserve">К прочим произведениям мы обратимся на уроках литературы в </w:t>
      </w:r>
      <w:r w:rsidR="00D4195A" w:rsidRPr="00B7131E">
        <w:rPr>
          <w:rFonts w:ascii="Times New Roman" w:hAnsi="Times New Roman"/>
          <w:i/>
          <w:iCs/>
          <w:sz w:val="28"/>
          <w:szCs w:val="28"/>
        </w:rPr>
        <w:t>8</w:t>
      </w:r>
      <w:r w:rsidRPr="00B7131E">
        <w:rPr>
          <w:rFonts w:ascii="Times New Roman" w:hAnsi="Times New Roman"/>
          <w:i/>
          <w:iCs/>
          <w:sz w:val="28"/>
          <w:szCs w:val="28"/>
        </w:rPr>
        <w:t>-ом классе. Прошу вас,</w:t>
      </w:r>
      <w:r w:rsidR="00B7131E" w:rsidRPr="00B7131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7131E">
        <w:rPr>
          <w:rFonts w:ascii="Times New Roman" w:hAnsi="Times New Roman"/>
          <w:i/>
          <w:iCs/>
          <w:sz w:val="28"/>
          <w:szCs w:val="28"/>
        </w:rPr>
        <w:t>прочитайте их, пожалуйста. Погрузитесь в этот волшебный мир, не жалея времени, глаз, сил…</w:t>
      </w:r>
    </w:p>
    <w:p w:rsidR="00B71C18" w:rsidRPr="00B7131E" w:rsidRDefault="00B71C18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B7131E">
        <w:rPr>
          <w:rFonts w:ascii="Times New Roman" w:hAnsi="Times New Roman"/>
          <w:color w:val="000000"/>
          <w:sz w:val="28"/>
          <w:szCs w:val="28"/>
          <w:u w:val="single"/>
        </w:rPr>
        <w:t>Древнерусская литература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131E">
        <w:rPr>
          <w:rFonts w:ascii="Times New Roman" w:hAnsi="Times New Roman"/>
          <w:b/>
          <w:color w:val="000000"/>
          <w:sz w:val="28"/>
          <w:szCs w:val="28"/>
        </w:rPr>
        <w:t>Повесть временных лет.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131E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Илларион. </w:t>
      </w:r>
      <w:r w:rsidRPr="00B7131E">
        <w:rPr>
          <w:rFonts w:ascii="Times New Roman" w:hAnsi="Times New Roman"/>
          <w:b/>
          <w:color w:val="000000"/>
          <w:sz w:val="28"/>
          <w:szCs w:val="28"/>
        </w:rPr>
        <w:t>Слово о законе к благодати.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131E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Мономах Владимир. </w:t>
      </w:r>
      <w:r w:rsidRPr="00B7131E">
        <w:rPr>
          <w:rFonts w:ascii="Times New Roman" w:hAnsi="Times New Roman"/>
          <w:b/>
          <w:color w:val="000000"/>
          <w:sz w:val="28"/>
          <w:szCs w:val="28"/>
        </w:rPr>
        <w:t>Поучение.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i/>
          <w:iCs/>
          <w:color w:val="000000"/>
          <w:sz w:val="28"/>
          <w:szCs w:val="28"/>
        </w:rPr>
        <w:t xml:space="preserve">Даниил-игумен. </w:t>
      </w:r>
      <w:r w:rsidRPr="00B7131E">
        <w:rPr>
          <w:rFonts w:ascii="Times New Roman" w:hAnsi="Times New Roman"/>
          <w:color w:val="000000"/>
          <w:sz w:val="28"/>
          <w:szCs w:val="28"/>
        </w:rPr>
        <w:t>Хождение в святую землю.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b/>
          <w:color w:val="000000"/>
          <w:sz w:val="28"/>
          <w:szCs w:val="28"/>
        </w:rPr>
        <w:t>Слово о полку Игореве</w:t>
      </w:r>
      <w:r w:rsidR="00D4195A" w:rsidRPr="00B7131E">
        <w:rPr>
          <w:rFonts w:ascii="Times New Roman" w:hAnsi="Times New Roman"/>
          <w:color w:val="000000"/>
          <w:sz w:val="28"/>
          <w:szCs w:val="28"/>
        </w:rPr>
        <w:t xml:space="preserve"> (переводы Н. Заболоцкого и Д.С. Лихачёва)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color w:val="000000"/>
          <w:sz w:val="28"/>
          <w:szCs w:val="28"/>
        </w:rPr>
        <w:t>Повесть об Акире Премудром.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131E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Заточник Даниил. </w:t>
      </w:r>
      <w:r w:rsidRPr="00B7131E">
        <w:rPr>
          <w:rFonts w:ascii="Times New Roman" w:hAnsi="Times New Roman"/>
          <w:b/>
          <w:color w:val="000000"/>
          <w:sz w:val="28"/>
          <w:szCs w:val="28"/>
        </w:rPr>
        <w:t>Моление.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color w:val="000000"/>
          <w:sz w:val="28"/>
          <w:szCs w:val="28"/>
        </w:rPr>
        <w:t>Повесть о битве на реке Калке.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131E">
        <w:rPr>
          <w:rFonts w:ascii="Times New Roman" w:hAnsi="Times New Roman"/>
          <w:b/>
          <w:color w:val="000000"/>
          <w:sz w:val="28"/>
          <w:szCs w:val="28"/>
        </w:rPr>
        <w:t>Повесть о разорении Рязани Батыем.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color w:val="000000"/>
          <w:sz w:val="28"/>
          <w:szCs w:val="28"/>
        </w:rPr>
        <w:t>Слово о погибели Русской земли.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131E">
        <w:rPr>
          <w:rFonts w:ascii="Times New Roman" w:hAnsi="Times New Roman"/>
          <w:b/>
          <w:color w:val="000000"/>
          <w:sz w:val="28"/>
          <w:szCs w:val="28"/>
        </w:rPr>
        <w:t>Житие князя Александра Невского.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131E">
        <w:rPr>
          <w:rFonts w:ascii="Times New Roman" w:hAnsi="Times New Roman"/>
          <w:b/>
          <w:color w:val="000000"/>
          <w:sz w:val="28"/>
          <w:szCs w:val="28"/>
        </w:rPr>
        <w:t>Задонщина.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131E">
        <w:rPr>
          <w:rFonts w:ascii="Times New Roman" w:hAnsi="Times New Roman"/>
          <w:b/>
          <w:i/>
          <w:iCs/>
          <w:color w:val="000000"/>
          <w:sz w:val="28"/>
          <w:szCs w:val="28"/>
        </w:rPr>
        <w:t>Премудрый Епифаний</w:t>
      </w:r>
      <w:r w:rsidRPr="00B7131E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B7131E">
        <w:rPr>
          <w:rFonts w:ascii="Times New Roman" w:hAnsi="Times New Roman"/>
          <w:color w:val="000000"/>
          <w:sz w:val="28"/>
          <w:szCs w:val="28"/>
        </w:rPr>
        <w:t xml:space="preserve">Житие Стефана Пермского; 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131E">
        <w:rPr>
          <w:rFonts w:ascii="Times New Roman" w:hAnsi="Times New Roman"/>
          <w:b/>
          <w:color w:val="000000"/>
          <w:sz w:val="28"/>
          <w:szCs w:val="28"/>
        </w:rPr>
        <w:t>Житие Сергия Радо</w:t>
      </w:r>
      <w:r w:rsidRPr="00B7131E">
        <w:rPr>
          <w:rFonts w:ascii="Times New Roman" w:hAnsi="Times New Roman"/>
          <w:b/>
          <w:color w:val="000000"/>
          <w:sz w:val="28"/>
          <w:szCs w:val="28"/>
        </w:rPr>
        <w:softHyphen/>
        <w:t>нежского.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131E">
        <w:rPr>
          <w:rFonts w:ascii="Times New Roman" w:hAnsi="Times New Roman"/>
          <w:color w:val="000000"/>
          <w:sz w:val="28"/>
          <w:szCs w:val="28"/>
        </w:rPr>
        <w:t xml:space="preserve">Повесть о путешествии Иоанна Новгородского на бесе в Иерусалим. 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7131E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Никитин Афанасий. </w:t>
      </w:r>
      <w:r w:rsidRPr="00B7131E">
        <w:rPr>
          <w:rFonts w:ascii="Times New Roman" w:hAnsi="Times New Roman"/>
          <w:b/>
          <w:color w:val="000000"/>
          <w:sz w:val="28"/>
          <w:szCs w:val="28"/>
        </w:rPr>
        <w:t xml:space="preserve">Хождение за три моря. 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7131E">
        <w:rPr>
          <w:rFonts w:ascii="Times New Roman" w:hAnsi="Times New Roman"/>
          <w:b/>
          <w:color w:val="000000"/>
          <w:sz w:val="28"/>
          <w:szCs w:val="28"/>
        </w:rPr>
        <w:t xml:space="preserve">Переписка кн. Андрея Курбского с Иваном Грозным. 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131E">
        <w:rPr>
          <w:rFonts w:ascii="Times New Roman" w:hAnsi="Times New Roman"/>
          <w:color w:val="000000"/>
          <w:sz w:val="28"/>
          <w:szCs w:val="28"/>
        </w:rPr>
        <w:t xml:space="preserve">Плач о пленении и о конечном разорении Московского государства. 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color w:val="000000"/>
          <w:sz w:val="28"/>
          <w:szCs w:val="28"/>
        </w:rPr>
        <w:t>Повесть о смерти и о погребении князя Михаила Васильевича Скопина-Шуйского.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131E">
        <w:rPr>
          <w:rFonts w:ascii="Times New Roman" w:hAnsi="Times New Roman"/>
          <w:i/>
          <w:iCs/>
          <w:color w:val="000000"/>
          <w:sz w:val="28"/>
          <w:szCs w:val="28"/>
        </w:rPr>
        <w:t xml:space="preserve">Палицын Авраамий. </w:t>
      </w:r>
      <w:r w:rsidRPr="00B7131E">
        <w:rPr>
          <w:rFonts w:ascii="Times New Roman" w:hAnsi="Times New Roman"/>
          <w:color w:val="000000"/>
          <w:sz w:val="28"/>
          <w:szCs w:val="28"/>
        </w:rPr>
        <w:t xml:space="preserve">Сказание об осаде Троице-Сергиева монастыря. 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7131E">
        <w:rPr>
          <w:rFonts w:ascii="Times New Roman" w:hAnsi="Times New Roman"/>
          <w:b/>
          <w:color w:val="000000"/>
          <w:sz w:val="28"/>
          <w:szCs w:val="28"/>
        </w:rPr>
        <w:t xml:space="preserve">Повесть об Азовском осадном сидении донских казаков. 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7131E">
        <w:rPr>
          <w:rFonts w:ascii="Times New Roman" w:hAnsi="Times New Roman"/>
          <w:b/>
          <w:color w:val="000000"/>
          <w:sz w:val="28"/>
          <w:szCs w:val="28"/>
        </w:rPr>
        <w:t xml:space="preserve">Повесть о Горе-Злочастии. 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131E">
        <w:rPr>
          <w:rFonts w:ascii="Times New Roman" w:hAnsi="Times New Roman"/>
          <w:color w:val="000000"/>
          <w:sz w:val="28"/>
          <w:szCs w:val="28"/>
        </w:rPr>
        <w:t xml:space="preserve">Повесть о Савве Грудцыне. 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131E">
        <w:rPr>
          <w:rFonts w:ascii="Times New Roman" w:hAnsi="Times New Roman"/>
          <w:color w:val="000000"/>
          <w:sz w:val="28"/>
          <w:szCs w:val="28"/>
        </w:rPr>
        <w:t xml:space="preserve">Повесть о Фроле Скобееве. 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7131E">
        <w:rPr>
          <w:rFonts w:ascii="Times New Roman" w:hAnsi="Times New Roman"/>
          <w:b/>
          <w:color w:val="000000"/>
          <w:sz w:val="28"/>
          <w:szCs w:val="28"/>
        </w:rPr>
        <w:t xml:space="preserve">Повесть о Карпе Сутулове. 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131E">
        <w:rPr>
          <w:rFonts w:ascii="Times New Roman" w:hAnsi="Times New Roman"/>
          <w:color w:val="000000"/>
          <w:sz w:val="28"/>
          <w:szCs w:val="28"/>
        </w:rPr>
        <w:t xml:space="preserve">Повесть о Шемякиной суде. 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131E">
        <w:rPr>
          <w:rFonts w:ascii="Times New Roman" w:hAnsi="Times New Roman"/>
          <w:color w:val="000000"/>
          <w:sz w:val="28"/>
          <w:szCs w:val="28"/>
        </w:rPr>
        <w:t xml:space="preserve">Повесть о Ерше Ершовиче. 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131E">
        <w:rPr>
          <w:rFonts w:ascii="Times New Roman" w:hAnsi="Times New Roman"/>
          <w:color w:val="000000"/>
          <w:sz w:val="28"/>
          <w:szCs w:val="28"/>
        </w:rPr>
        <w:t xml:space="preserve">Повесть о Бове-Королевиче. 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131E">
        <w:rPr>
          <w:rFonts w:ascii="Times New Roman" w:hAnsi="Times New Roman"/>
          <w:color w:val="000000"/>
          <w:sz w:val="28"/>
          <w:szCs w:val="28"/>
        </w:rPr>
        <w:t xml:space="preserve">Повесть о Петре Златых ключей. </w:t>
      </w:r>
    </w:p>
    <w:p w:rsidR="00725BF7" w:rsidRPr="00B7131E" w:rsidRDefault="00725BF7" w:rsidP="00B7131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7131E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Аввакум, протопоп. </w:t>
      </w:r>
      <w:r w:rsidRPr="00B7131E">
        <w:rPr>
          <w:rFonts w:ascii="Times New Roman" w:hAnsi="Times New Roman"/>
          <w:b/>
          <w:color w:val="000000"/>
          <w:sz w:val="28"/>
          <w:szCs w:val="28"/>
        </w:rPr>
        <w:t xml:space="preserve">Житие протопопа Аввакума, им самим написанное. </w:t>
      </w:r>
    </w:p>
    <w:p w:rsidR="00725BF7" w:rsidRPr="00B7131E" w:rsidRDefault="00725BF7" w:rsidP="00B7131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7131E">
        <w:rPr>
          <w:rFonts w:ascii="Times New Roman" w:hAnsi="Times New Roman"/>
          <w:b/>
          <w:i/>
          <w:iCs/>
          <w:color w:val="000000"/>
          <w:sz w:val="28"/>
          <w:szCs w:val="28"/>
        </w:rPr>
        <w:t>Полоцкий</w:t>
      </w:r>
      <w:r w:rsidR="00B7131E" w:rsidRPr="00B7131E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B7131E">
        <w:rPr>
          <w:rFonts w:ascii="Times New Roman" w:hAnsi="Times New Roman"/>
          <w:b/>
          <w:i/>
          <w:iCs/>
          <w:color w:val="000000"/>
          <w:sz w:val="28"/>
          <w:szCs w:val="28"/>
        </w:rPr>
        <w:t>Симеон.</w:t>
      </w:r>
      <w:r w:rsidR="00B7131E" w:rsidRPr="00B7131E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Pr="00B7131E">
        <w:rPr>
          <w:rFonts w:ascii="Times New Roman" w:hAnsi="Times New Roman"/>
          <w:b/>
          <w:color w:val="000000"/>
          <w:sz w:val="28"/>
          <w:szCs w:val="28"/>
        </w:rPr>
        <w:t>Рифмологион;</w:t>
      </w:r>
      <w:r w:rsidR="00B7131E" w:rsidRPr="00B713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25BF7" w:rsidRPr="00B7131E" w:rsidRDefault="00725BF7" w:rsidP="00B713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131E">
        <w:rPr>
          <w:rFonts w:ascii="Times New Roman" w:hAnsi="Times New Roman"/>
          <w:color w:val="000000"/>
          <w:sz w:val="28"/>
          <w:szCs w:val="28"/>
        </w:rPr>
        <w:t>Вертоград</w:t>
      </w:r>
      <w:r w:rsidR="00B7131E" w:rsidRPr="00B713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многоцветный</w:t>
      </w:r>
    </w:p>
    <w:p w:rsidR="00725BF7" w:rsidRPr="00B7131E" w:rsidRDefault="00725BF7" w:rsidP="00B713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6699" w:rsidRPr="00B7131E" w:rsidRDefault="00725BF7" w:rsidP="00B7131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7131E">
        <w:rPr>
          <w:rFonts w:ascii="Times New Roman" w:hAnsi="Times New Roman"/>
          <w:b/>
          <w:sz w:val="28"/>
          <w:szCs w:val="28"/>
          <w:u w:val="single"/>
        </w:rPr>
        <w:t xml:space="preserve">Литература </w:t>
      </w:r>
      <w:r w:rsidRPr="00B7131E">
        <w:rPr>
          <w:rFonts w:ascii="Times New Roman" w:hAnsi="Times New Roman"/>
          <w:b/>
          <w:sz w:val="28"/>
          <w:szCs w:val="28"/>
          <w:u w:val="single"/>
          <w:lang w:val="en-US"/>
        </w:rPr>
        <w:t>XVIII</w:t>
      </w:r>
      <w:r w:rsidRPr="00B7131E">
        <w:rPr>
          <w:rFonts w:ascii="Times New Roman" w:hAnsi="Times New Roman"/>
          <w:b/>
          <w:sz w:val="28"/>
          <w:szCs w:val="28"/>
          <w:u w:val="single"/>
        </w:rPr>
        <w:t xml:space="preserve"> века</w:t>
      </w:r>
    </w:p>
    <w:p w:rsidR="00B71C18" w:rsidRPr="00B7131E" w:rsidRDefault="00B71C18" w:rsidP="00B7131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7131E">
        <w:rPr>
          <w:rFonts w:ascii="Times New Roman" w:hAnsi="Times New Roman"/>
          <w:i/>
          <w:sz w:val="28"/>
          <w:szCs w:val="28"/>
        </w:rPr>
        <w:t xml:space="preserve">по 1-2 произведения каждого автора. </w:t>
      </w:r>
    </w:p>
    <w:p w:rsidR="00725BF7" w:rsidRPr="00B7131E" w:rsidRDefault="00725BF7" w:rsidP="00B7131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w w:val="117"/>
          <w:sz w:val="28"/>
          <w:szCs w:val="28"/>
          <w:u w:val="single"/>
        </w:rPr>
      </w:pPr>
      <w:r w:rsidRPr="00B7131E">
        <w:rPr>
          <w:rFonts w:ascii="Times New Roman" w:hAnsi="Times New Roman"/>
          <w:color w:val="000000"/>
          <w:w w:val="117"/>
          <w:sz w:val="28"/>
          <w:szCs w:val="28"/>
          <w:u w:val="single"/>
        </w:rPr>
        <w:t>Юности честное зерцало</w:t>
      </w:r>
    </w:p>
    <w:p w:rsidR="00725BF7" w:rsidRPr="00B7131E" w:rsidRDefault="00725BF7" w:rsidP="00B7131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color w:val="000000"/>
          <w:w w:val="117"/>
          <w:sz w:val="28"/>
          <w:szCs w:val="28"/>
          <w:u w:val="single"/>
        </w:rPr>
        <w:t>Прокопович Ф.</w:t>
      </w:r>
      <w:r w:rsidRPr="00B7131E">
        <w:rPr>
          <w:rFonts w:ascii="Times New Roman" w:hAnsi="Times New Roman"/>
          <w:color w:val="000000"/>
          <w:w w:val="117"/>
          <w:sz w:val="28"/>
          <w:szCs w:val="28"/>
        </w:rPr>
        <w:t xml:space="preserve"> О поэтическом искусстве; трагедокомедия "Владимир"; Епиникион; Слово на погребение Петра Великого; К сочинителю сатир; "Плачет пастушок в долгом ненастье..."</w:t>
      </w:r>
    </w:p>
    <w:p w:rsidR="00725BF7" w:rsidRPr="00B7131E" w:rsidRDefault="00725BF7" w:rsidP="00B7131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color w:val="000000"/>
          <w:w w:val="117"/>
          <w:sz w:val="28"/>
          <w:szCs w:val="28"/>
          <w:u w:val="single"/>
        </w:rPr>
        <w:t>Кантемир А.Д.</w:t>
      </w:r>
      <w:r w:rsidRPr="00B7131E">
        <w:rPr>
          <w:rFonts w:ascii="Times New Roman" w:hAnsi="Times New Roman"/>
          <w:color w:val="000000"/>
          <w:w w:val="117"/>
          <w:sz w:val="28"/>
          <w:szCs w:val="28"/>
        </w:rPr>
        <w:t xml:space="preserve"> Письмо Харитона Макентина к приятелю о сложении стихов русских; Са</w:t>
      </w:r>
      <w:r w:rsidRPr="00B7131E">
        <w:rPr>
          <w:rFonts w:ascii="Times New Roman" w:hAnsi="Times New Roman"/>
          <w:color w:val="000000"/>
          <w:w w:val="117"/>
          <w:sz w:val="28"/>
          <w:szCs w:val="28"/>
        </w:rPr>
        <w:softHyphen/>
        <w:t xml:space="preserve">тира </w:t>
      </w:r>
      <w:r w:rsidRPr="00B7131E">
        <w:rPr>
          <w:rFonts w:ascii="Times New Roman" w:hAnsi="Times New Roman"/>
          <w:color w:val="000000"/>
          <w:w w:val="117"/>
          <w:sz w:val="28"/>
          <w:szCs w:val="28"/>
          <w:lang w:val="en-US"/>
        </w:rPr>
        <w:t>I</w:t>
      </w:r>
      <w:r w:rsidRPr="00B7131E">
        <w:rPr>
          <w:rFonts w:ascii="Times New Roman" w:hAnsi="Times New Roman"/>
          <w:color w:val="000000"/>
          <w:w w:val="117"/>
          <w:sz w:val="28"/>
          <w:szCs w:val="28"/>
        </w:rPr>
        <w:t xml:space="preserve">. На хулящих учение. К уму своему; Сатира </w:t>
      </w:r>
      <w:r w:rsidRPr="00B7131E">
        <w:rPr>
          <w:rFonts w:ascii="Times New Roman" w:hAnsi="Times New Roman"/>
          <w:color w:val="000000"/>
          <w:w w:val="117"/>
          <w:sz w:val="28"/>
          <w:szCs w:val="28"/>
          <w:lang w:val="en-US"/>
        </w:rPr>
        <w:t>II</w:t>
      </w:r>
      <w:r w:rsidRPr="00B7131E">
        <w:rPr>
          <w:rFonts w:ascii="Times New Roman" w:hAnsi="Times New Roman"/>
          <w:color w:val="000000"/>
          <w:w w:val="117"/>
          <w:sz w:val="28"/>
          <w:szCs w:val="28"/>
        </w:rPr>
        <w:t>. На зависть и гордость дворян зло</w:t>
      </w:r>
      <w:r w:rsidRPr="00B7131E">
        <w:rPr>
          <w:rFonts w:ascii="Times New Roman" w:hAnsi="Times New Roman"/>
          <w:color w:val="000000"/>
          <w:w w:val="117"/>
          <w:sz w:val="28"/>
          <w:szCs w:val="28"/>
        </w:rPr>
        <w:softHyphen/>
        <w:t xml:space="preserve">нравных. Филарет и Евгений; Сатира </w:t>
      </w:r>
      <w:r w:rsidRPr="00B7131E">
        <w:rPr>
          <w:rFonts w:ascii="Times New Roman" w:hAnsi="Times New Roman"/>
          <w:color w:val="000000"/>
          <w:w w:val="117"/>
          <w:sz w:val="28"/>
          <w:szCs w:val="28"/>
          <w:lang w:val="en-US"/>
        </w:rPr>
        <w:t>XVII</w:t>
      </w:r>
      <w:r w:rsidRPr="00B7131E">
        <w:rPr>
          <w:rFonts w:ascii="Times New Roman" w:hAnsi="Times New Roman"/>
          <w:color w:val="000000"/>
          <w:w w:val="117"/>
          <w:sz w:val="28"/>
          <w:szCs w:val="28"/>
        </w:rPr>
        <w:t>. О воспитании. К князю Никите Юрьевичу Трубецкому.</w:t>
      </w:r>
    </w:p>
    <w:p w:rsidR="00725BF7" w:rsidRPr="00B7131E" w:rsidRDefault="00725BF7" w:rsidP="00B7131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color w:val="000000"/>
          <w:w w:val="117"/>
          <w:sz w:val="28"/>
          <w:szCs w:val="28"/>
          <w:u w:val="single"/>
        </w:rPr>
        <w:t>Тредиаковский В.К.</w:t>
      </w:r>
      <w:r w:rsidRPr="00B7131E">
        <w:rPr>
          <w:rFonts w:ascii="Times New Roman" w:hAnsi="Times New Roman"/>
          <w:color w:val="000000"/>
          <w:w w:val="117"/>
          <w:sz w:val="28"/>
          <w:szCs w:val="28"/>
        </w:rPr>
        <w:t xml:space="preserve"> Новый и краткий способ к сложению российских стихов; Стихи по</w:t>
      </w:r>
      <w:r w:rsidRPr="00B7131E">
        <w:rPr>
          <w:rFonts w:ascii="Times New Roman" w:hAnsi="Times New Roman"/>
          <w:color w:val="000000"/>
          <w:w w:val="117"/>
          <w:sz w:val="28"/>
          <w:szCs w:val="28"/>
        </w:rPr>
        <w:softHyphen/>
        <w:t>хвальные Ро</w:t>
      </w:r>
      <w:bookmarkStart w:id="0" w:name="_GoBack"/>
      <w:bookmarkEnd w:id="0"/>
      <w:r w:rsidRPr="00B7131E">
        <w:rPr>
          <w:rFonts w:ascii="Times New Roman" w:hAnsi="Times New Roman"/>
          <w:color w:val="000000"/>
          <w:w w:val="117"/>
          <w:sz w:val="28"/>
          <w:szCs w:val="28"/>
        </w:rPr>
        <w:t>ссии; Ода на взятие Гданска; отрывки из "Тилемахиды".</w:t>
      </w:r>
    </w:p>
    <w:p w:rsidR="00725BF7" w:rsidRPr="00B7131E" w:rsidRDefault="00725BF7" w:rsidP="00B7131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w w:val="117"/>
          <w:sz w:val="28"/>
          <w:szCs w:val="28"/>
        </w:rPr>
      </w:pPr>
      <w:r w:rsidRPr="00B7131E">
        <w:rPr>
          <w:rFonts w:ascii="Times New Roman" w:hAnsi="Times New Roman"/>
          <w:color w:val="000000"/>
          <w:w w:val="117"/>
          <w:sz w:val="28"/>
          <w:szCs w:val="28"/>
          <w:u w:val="single"/>
        </w:rPr>
        <w:t>Ломоносов М.В.</w:t>
      </w:r>
      <w:r w:rsidRPr="00B7131E">
        <w:rPr>
          <w:rFonts w:ascii="Times New Roman" w:hAnsi="Times New Roman"/>
          <w:color w:val="000000"/>
          <w:w w:val="117"/>
          <w:sz w:val="28"/>
          <w:szCs w:val="28"/>
        </w:rPr>
        <w:t xml:space="preserve"> Письмо о правилах российского стихотворства; Предисловие о пользе книг церковных в российском языке; Разговор с Анакреоном; Ода на взятие Хотина 1739года; Ода на день восшествия на престол Елисаветы Петровны 1747 года; Ода на день восшествия на престол Елисаветы Петровны 1757 года; Ода, выбранная из Иова; Утрен</w:t>
      </w:r>
      <w:r w:rsidRPr="00B7131E">
        <w:rPr>
          <w:rFonts w:ascii="Times New Roman" w:hAnsi="Times New Roman"/>
          <w:color w:val="000000"/>
          <w:w w:val="117"/>
          <w:sz w:val="28"/>
          <w:szCs w:val="28"/>
        </w:rPr>
        <w:softHyphen/>
        <w:t xml:space="preserve">нее размышление о божием величестве; Вечернее размышление о божием величестве; Письмо о пользе Стекла; Гимн бороде; Петр Великий; Тамира и Селим. </w:t>
      </w:r>
    </w:p>
    <w:p w:rsidR="00725BF7" w:rsidRPr="00B7131E" w:rsidRDefault="00725BF7" w:rsidP="00B7131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color w:val="000000"/>
          <w:w w:val="117"/>
          <w:sz w:val="28"/>
          <w:szCs w:val="28"/>
          <w:u w:val="single"/>
        </w:rPr>
        <w:t>Сумароков А.П.</w:t>
      </w:r>
      <w:r w:rsidRPr="00B7131E">
        <w:rPr>
          <w:rFonts w:ascii="Times New Roman" w:hAnsi="Times New Roman"/>
          <w:color w:val="000000"/>
          <w:w w:val="117"/>
          <w:sz w:val="28"/>
          <w:szCs w:val="28"/>
        </w:rPr>
        <w:t xml:space="preserve"> Эпистола О стихотворстве; О стопосложении; О благородстве; Димитрий Самозванец; Рогоносец по воображению; "Савушка грешен..."; "Терпи, моя душа, терпи различны муки..."; "Не грусти, мой свет! Мне грустно и самой..."; "Не гордитесь, красны девки..."; "Мы друг друга любим, что ж нам в том с тобою?.."; Жалоба; Другой хор ко превратному свету; Жуки и пчелы; Болван; Коловратность; Ось и Бык; Ворона и Лиса; Шалунья; "Грабители кричат: "Бранит он нас!..."; Оды вздорные; Письмо о некоторой заразительной болезни.</w:t>
      </w:r>
    </w:p>
    <w:p w:rsidR="00725BF7" w:rsidRPr="00B7131E" w:rsidRDefault="00725BF7" w:rsidP="00B7131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color w:val="000000"/>
          <w:w w:val="117"/>
          <w:sz w:val="28"/>
          <w:szCs w:val="28"/>
          <w:u w:val="single"/>
        </w:rPr>
        <w:t>Новиков Н.И.</w:t>
      </w:r>
      <w:r w:rsidRPr="00B7131E">
        <w:rPr>
          <w:rFonts w:ascii="Times New Roman" w:hAnsi="Times New Roman"/>
          <w:color w:val="000000"/>
          <w:w w:val="117"/>
          <w:sz w:val="28"/>
          <w:szCs w:val="28"/>
        </w:rPr>
        <w:t xml:space="preserve"> Отрывки из журнала "Трутень", "Живописец". </w:t>
      </w:r>
      <w:r w:rsidRPr="00B7131E">
        <w:rPr>
          <w:rFonts w:ascii="Times New Roman" w:hAnsi="Times New Roman"/>
          <w:color w:val="000000"/>
          <w:w w:val="117"/>
          <w:sz w:val="28"/>
          <w:szCs w:val="28"/>
          <w:u w:val="single"/>
        </w:rPr>
        <w:t>Херасков М.М.</w:t>
      </w:r>
      <w:r w:rsidRPr="00B7131E">
        <w:rPr>
          <w:rFonts w:ascii="Times New Roman" w:hAnsi="Times New Roman"/>
          <w:color w:val="000000"/>
          <w:w w:val="117"/>
          <w:sz w:val="28"/>
          <w:szCs w:val="28"/>
        </w:rPr>
        <w:t xml:space="preserve"> К своей лире...; "Иные строят лиру..."; Злато; Время; Россияда. </w:t>
      </w:r>
      <w:r w:rsidRPr="00B7131E">
        <w:rPr>
          <w:rFonts w:ascii="Times New Roman" w:hAnsi="Times New Roman"/>
          <w:smallCaps/>
          <w:color w:val="000000"/>
          <w:w w:val="117"/>
          <w:sz w:val="28"/>
          <w:szCs w:val="28"/>
          <w:u w:val="single"/>
        </w:rPr>
        <w:t xml:space="preserve">чулков </w:t>
      </w:r>
      <w:r w:rsidRPr="00B7131E">
        <w:rPr>
          <w:rFonts w:ascii="Times New Roman" w:hAnsi="Times New Roman"/>
          <w:color w:val="000000"/>
          <w:w w:val="117"/>
          <w:sz w:val="28"/>
          <w:szCs w:val="28"/>
          <w:u w:val="single"/>
        </w:rPr>
        <w:t>М.Д.</w:t>
      </w:r>
      <w:r w:rsidRPr="00B7131E">
        <w:rPr>
          <w:rFonts w:ascii="Times New Roman" w:hAnsi="Times New Roman"/>
          <w:color w:val="000000"/>
          <w:w w:val="117"/>
          <w:sz w:val="28"/>
          <w:szCs w:val="28"/>
        </w:rPr>
        <w:t xml:space="preserve"> Пригожая повариха, или Похождения развратной женщины; Ставленник; Драгоценная щука; Горькая участь. </w:t>
      </w:r>
    </w:p>
    <w:p w:rsidR="00725BF7" w:rsidRPr="00B7131E" w:rsidRDefault="00725BF7" w:rsidP="00B7131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color w:val="000000"/>
          <w:w w:val="117"/>
          <w:sz w:val="28"/>
          <w:szCs w:val="28"/>
          <w:u w:val="single"/>
        </w:rPr>
        <w:t>Богданович И.Ф.</w:t>
      </w:r>
      <w:r w:rsidRPr="00B7131E">
        <w:rPr>
          <w:rFonts w:ascii="Times New Roman" w:hAnsi="Times New Roman"/>
          <w:color w:val="000000"/>
          <w:w w:val="117"/>
          <w:sz w:val="28"/>
          <w:szCs w:val="28"/>
        </w:rPr>
        <w:t xml:space="preserve"> Душенька.</w:t>
      </w:r>
    </w:p>
    <w:p w:rsidR="00725BF7" w:rsidRPr="00B7131E" w:rsidRDefault="00725BF7" w:rsidP="00B7131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color w:val="000000"/>
          <w:w w:val="117"/>
          <w:sz w:val="28"/>
          <w:szCs w:val="28"/>
          <w:u w:val="single"/>
        </w:rPr>
        <w:t>Фонвизин Д.И.</w:t>
      </w:r>
      <w:r w:rsidRPr="00B7131E">
        <w:rPr>
          <w:rFonts w:ascii="Times New Roman" w:hAnsi="Times New Roman"/>
          <w:color w:val="000000"/>
          <w:w w:val="117"/>
          <w:sz w:val="28"/>
          <w:szCs w:val="28"/>
        </w:rPr>
        <w:t xml:space="preserve"> Лисица-казнодей; Послание к слугам моим; Бригадир; Недоросль; Письма из Франции; Чистосердечное признание в делах моих и помышлениях; Всеобщая при</w:t>
      </w:r>
      <w:r w:rsidRPr="00B7131E">
        <w:rPr>
          <w:rFonts w:ascii="Times New Roman" w:hAnsi="Times New Roman"/>
          <w:color w:val="000000"/>
          <w:w w:val="117"/>
          <w:sz w:val="28"/>
          <w:szCs w:val="28"/>
        </w:rPr>
        <w:softHyphen/>
        <w:t xml:space="preserve">дворная грамматика. </w:t>
      </w:r>
      <w:r w:rsidRPr="00B7131E">
        <w:rPr>
          <w:rFonts w:ascii="Times New Roman" w:hAnsi="Times New Roman"/>
          <w:color w:val="000000"/>
          <w:w w:val="117"/>
          <w:sz w:val="28"/>
          <w:szCs w:val="28"/>
          <w:u w:val="single"/>
        </w:rPr>
        <w:t>Княжнин Я.Б.</w:t>
      </w:r>
      <w:r w:rsidRPr="00B7131E">
        <w:rPr>
          <w:rFonts w:ascii="Times New Roman" w:hAnsi="Times New Roman"/>
          <w:color w:val="000000"/>
          <w:w w:val="117"/>
          <w:sz w:val="28"/>
          <w:szCs w:val="28"/>
        </w:rPr>
        <w:t xml:space="preserve"> Вадим Новгородский. </w:t>
      </w:r>
      <w:r w:rsidRPr="00B7131E">
        <w:rPr>
          <w:rFonts w:ascii="Times New Roman" w:hAnsi="Times New Roman"/>
          <w:color w:val="000000"/>
          <w:w w:val="117"/>
          <w:sz w:val="28"/>
          <w:szCs w:val="28"/>
          <w:u w:val="single"/>
        </w:rPr>
        <w:t>Капнист В.В.</w:t>
      </w:r>
      <w:r w:rsidRPr="00B7131E">
        <w:rPr>
          <w:rFonts w:ascii="Times New Roman" w:hAnsi="Times New Roman"/>
          <w:color w:val="000000"/>
          <w:w w:val="117"/>
          <w:sz w:val="28"/>
          <w:szCs w:val="28"/>
        </w:rPr>
        <w:t xml:space="preserve"> Сатира </w:t>
      </w:r>
      <w:r w:rsidRPr="00B7131E">
        <w:rPr>
          <w:rFonts w:ascii="Times New Roman" w:hAnsi="Times New Roman"/>
          <w:color w:val="000000"/>
          <w:w w:val="117"/>
          <w:sz w:val="28"/>
          <w:szCs w:val="28"/>
          <w:lang w:val="en-US"/>
        </w:rPr>
        <w:t>I</w:t>
      </w:r>
      <w:r w:rsidRPr="00B7131E">
        <w:rPr>
          <w:rFonts w:ascii="Times New Roman" w:hAnsi="Times New Roman"/>
          <w:color w:val="000000"/>
          <w:w w:val="117"/>
          <w:sz w:val="28"/>
          <w:szCs w:val="28"/>
        </w:rPr>
        <w:t>; Разлука; Ода на рабство; Ябеда.</w:t>
      </w:r>
    </w:p>
    <w:p w:rsidR="00725BF7" w:rsidRPr="00B7131E" w:rsidRDefault="00725BF7" w:rsidP="00B7131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color w:val="000000"/>
          <w:w w:val="117"/>
          <w:sz w:val="28"/>
          <w:szCs w:val="28"/>
          <w:u w:val="single"/>
        </w:rPr>
        <w:t>Хемницер И.И.</w:t>
      </w:r>
      <w:r w:rsidRPr="00B7131E">
        <w:rPr>
          <w:rFonts w:ascii="Times New Roman" w:hAnsi="Times New Roman"/>
          <w:color w:val="000000"/>
          <w:w w:val="117"/>
          <w:sz w:val="28"/>
          <w:szCs w:val="28"/>
        </w:rPr>
        <w:t xml:space="preserve"> Обоз; Конь верховой; Волчье рассуждение; Паук и мухи; Стрекоза; Дележ львиный.</w:t>
      </w:r>
    </w:p>
    <w:p w:rsidR="00725BF7" w:rsidRPr="00B7131E" w:rsidRDefault="00725BF7" w:rsidP="00B7131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w w:val="117"/>
          <w:sz w:val="28"/>
          <w:szCs w:val="28"/>
        </w:rPr>
      </w:pPr>
      <w:r w:rsidRPr="00B7131E">
        <w:rPr>
          <w:rFonts w:ascii="Times New Roman" w:hAnsi="Times New Roman"/>
          <w:color w:val="000000"/>
          <w:w w:val="117"/>
          <w:sz w:val="28"/>
          <w:szCs w:val="28"/>
          <w:u w:val="single"/>
        </w:rPr>
        <w:lastRenderedPageBreak/>
        <w:t>Муравьев М.Н.</w:t>
      </w:r>
      <w:r w:rsidRPr="00B7131E">
        <w:rPr>
          <w:rFonts w:ascii="Times New Roman" w:hAnsi="Times New Roman"/>
          <w:color w:val="000000"/>
          <w:w w:val="117"/>
          <w:sz w:val="28"/>
          <w:szCs w:val="28"/>
        </w:rPr>
        <w:t xml:space="preserve"> Дщицы для записывания; Ночь; Роща; Желание зимы; Богине Невы; Не</w:t>
      </w:r>
      <w:r w:rsidRPr="00B7131E">
        <w:rPr>
          <w:rFonts w:ascii="Times New Roman" w:hAnsi="Times New Roman"/>
          <w:color w:val="000000"/>
          <w:w w:val="117"/>
          <w:sz w:val="28"/>
          <w:szCs w:val="28"/>
        </w:rPr>
        <w:softHyphen/>
        <w:t xml:space="preserve">верность; К Музе; Сила гения; Размышление; Болеслав, король польский. </w:t>
      </w:r>
      <w:r w:rsidRPr="00B7131E">
        <w:rPr>
          <w:rFonts w:ascii="Times New Roman" w:hAnsi="Times New Roman"/>
          <w:color w:val="000000"/>
          <w:w w:val="117"/>
          <w:sz w:val="28"/>
          <w:szCs w:val="28"/>
          <w:u w:val="single"/>
        </w:rPr>
        <w:t>Державин Г.Р.</w:t>
      </w:r>
      <w:r w:rsidRPr="00B7131E">
        <w:rPr>
          <w:rFonts w:ascii="Times New Roman" w:hAnsi="Times New Roman"/>
          <w:color w:val="000000"/>
          <w:w w:val="117"/>
          <w:sz w:val="28"/>
          <w:szCs w:val="28"/>
        </w:rPr>
        <w:t xml:space="preserve"> На смерть князя Мещерского; Кружка; К первому соседу; На рождение в севере порфирородного отрока; Властителям и судиям; Фелица; Бог; Осень во время осады Очакова; Видение мурзы; Прогулка в Царском селе; На птичку; Ласточка; Вельможа; Приглашение к обеду; Соловей; Памятник; Храповицкому (1797); К лире; К самому себе; Соловей; Дар; Русские девушки; На победы в Италии; Снигирь; Во</w:t>
      </w:r>
      <w:r w:rsidRPr="00B7131E">
        <w:rPr>
          <w:rFonts w:ascii="Times New Roman" w:hAnsi="Times New Roman"/>
          <w:color w:val="000000"/>
          <w:w w:val="117"/>
          <w:sz w:val="28"/>
          <w:szCs w:val="28"/>
        </w:rPr>
        <w:softHyphen/>
        <w:t xml:space="preserve">допад; Лебедь; Цыганская пляска; Евгению. Жизнь Званская; Признание; "Река времен в своем стремленьи..." </w:t>
      </w:r>
    </w:p>
    <w:p w:rsidR="00725BF7" w:rsidRPr="00B7131E" w:rsidRDefault="00725BF7" w:rsidP="00B7131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color w:val="000000"/>
          <w:sz w:val="28"/>
          <w:szCs w:val="28"/>
          <w:u w:val="single"/>
        </w:rPr>
        <w:t>Радищев А.Н.</w:t>
      </w:r>
      <w:r w:rsidRPr="00B7131E">
        <w:rPr>
          <w:rFonts w:ascii="Times New Roman" w:hAnsi="Times New Roman"/>
          <w:color w:val="000000"/>
          <w:sz w:val="28"/>
          <w:szCs w:val="28"/>
        </w:rPr>
        <w:t xml:space="preserve"> Вольность; "Ты хочешь знать: кто я? что я?.."; Семнадцатое столетие; Жу</w:t>
      </w:r>
      <w:r w:rsidRPr="00B7131E">
        <w:rPr>
          <w:rFonts w:ascii="Times New Roman" w:hAnsi="Times New Roman"/>
          <w:color w:val="000000"/>
          <w:sz w:val="28"/>
          <w:szCs w:val="28"/>
        </w:rPr>
        <w:softHyphen/>
        <w:t>равли; Бова; Дневник одной недели; Письмо к другу, жительствующему в Тобольске...; Житие Федора Васильевича Ушакова; О человеке, его смертности и бессмертии; Путеше</w:t>
      </w:r>
      <w:r w:rsidRPr="00B7131E">
        <w:rPr>
          <w:rFonts w:ascii="Times New Roman" w:hAnsi="Times New Roman"/>
          <w:color w:val="000000"/>
          <w:sz w:val="28"/>
          <w:szCs w:val="28"/>
        </w:rPr>
        <w:softHyphen/>
        <w:t>ствие из Петербурга в Москву.</w:t>
      </w:r>
    </w:p>
    <w:p w:rsidR="00725BF7" w:rsidRPr="00B7131E" w:rsidRDefault="00725BF7" w:rsidP="00B7131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color w:val="000000"/>
          <w:sz w:val="28"/>
          <w:szCs w:val="28"/>
          <w:u w:val="single"/>
        </w:rPr>
        <w:t>Крылов А.И.</w:t>
      </w:r>
      <w:r w:rsidRPr="00B7131E">
        <w:rPr>
          <w:rFonts w:ascii="Times New Roman" w:hAnsi="Times New Roman"/>
          <w:color w:val="000000"/>
          <w:sz w:val="28"/>
          <w:szCs w:val="28"/>
        </w:rPr>
        <w:t xml:space="preserve"> Отрывки из журнала "Почта духов"; Похвальная речь в память моему де</w:t>
      </w:r>
      <w:r w:rsidRPr="00B7131E">
        <w:rPr>
          <w:rFonts w:ascii="Times New Roman" w:hAnsi="Times New Roman"/>
          <w:color w:val="000000"/>
          <w:sz w:val="28"/>
          <w:szCs w:val="28"/>
        </w:rPr>
        <w:softHyphen/>
        <w:t>душке; Каиб (Восточная повесть); Подщипа, или Трумф.</w:t>
      </w:r>
    </w:p>
    <w:p w:rsidR="00725BF7" w:rsidRPr="00B7131E" w:rsidRDefault="00725BF7" w:rsidP="00B7131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color w:val="000000"/>
          <w:sz w:val="28"/>
          <w:szCs w:val="28"/>
          <w:u w:val="single"/>
        </w:rPr>
        <w:t>Дмитриев И.И.</w:t>
      </w:r>
      <w:r w:rsidRPr="00B7131E">
        <w:rPr>
          <w:rFonts w:ascii="Times New Roman" w:hAnsi="Times New Roman"/>
          <w:color w:val="000000"/>
          <w:sz w:val="28"/>
          <w:szCs w:val="28"/>
        </w:rPr>
        <w:t xml:space="preserve"> Карикатура; Чужой толк; Послание к Н.М. Карамзину; Модная жена; "Стонет сизый голубочек..."; "Видел славный я дворец...", "Ах! когда б прежде знала..."; Дуб и трость; Два голубя; Суп из костей.</w:t>
      </w:r>
    </w:p>
    <w:p w:rsidR="00725BF7" w:rsidRPr="00B7131E" w:rsidRDefault="00725BF7" w:rsidP="00B7131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color w:val="000000"/>
          <w:sz w:val="28"/>
          <w:szCs w:val="28"/>
          <w:u w:val="single"/>
        </w:rPr>
        <w:t>Карамзин Н.М.</w:t>
      </w:r>
      <w:r w:rsidRPr="00B7131E">
        <w:rPr>
          <w:rFonts w:ascii="Times New Roman" w:hAnsi="Times New Roman"/>
          <w:color w:val="000000"/>
          <w:sz w:val="28"/>
          <w:szCs w:val="28"/>
        </w:rPr>
        <w:t xml:space="preserve"> Поэзия; Осень; Граф Гваринос; Раиса; Веселый час; Кладбище; Прости; К соловью; Послание к Дмитриеву; Меланхолия; Послание к А.А.Плещееву; Письма рус</w:t>
      </w:r>
      <w:r w:rsidRPr="00B7131E">
        <w:rPr>
          <w:rFonts w:ascii="Times New Roman" w:hAnsi="Times New Roman"/>
          <w:color w:val="000000"/>
          <w:sz w:val="28"/>
          <w:szCs w:val="28"/>
        </w:rPr>
        <w:softHyphen/>
        <w:t>ского путешественника; Бедная Лиза; Остров Борнгольм; Мелодор к Филалету, Филалет к Мелодору; Чувствительный и холодный; Марфа Посадница, или Покорение Новгорода; Рыцарь нашего времени.</w:t>
      </w:r>
    </w:p>
    <w:p w:rsidR="00D4195A" w:rsidRPr="00B7131E" w:rsidRDefault="00725BF7" w:rsidP="00B7131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31E">
        <w:rPr>
          <w:rFonts w:ascii="Times New Roman" w:hAnsi="Times New Roman"/>
          <w:b/>
          <w:sz w:val="28"/>
          <w:szCs w:val="28"/>
        </w:rPr>
        <w:t xml:space="preserve">Русский романтизм </w:t>
      </w:r>
      <w:r w:rsidRPr="00B7131E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B7131E">
        <w:rPr>
          <w:rFonts w:ascii="Times New Roman" w:hAnsi="Times New Roman"/>
          <w:b/>
          <w:sz w:val="28"/>
          <w:szCs w:val="28"/>
        </w:rPr>
        <w:t xml:space="preserve"> век</w:t>
      </w:r>
    </w:p>
    <w:p w:rsidR="00B71C18" w:rsidRPr="00B7131E" w:rsidRDefault="00D4195A" w:rsidP="00B7131E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131E">
        <w:rPr>
          <w:rFonts w:ascii="Times New Roman" w:hAnsi="Times New Roman"/>
          <w:i/>
          <w:sz w:val="28"/>
          <w:szCs w:val="28"/>
        </w:rPr>
        <w:t>Несколько стихотворений по выбору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131E">
        <w:rPr>
          <w:rFonts w:ascii="Times New Roman" w:hAnsi="Times New Roman"/>
          <w:b/>
          <w:color w:val="000000"/>
          <w:sz w:val="28"/>
          <w:szCs w:val="28"/>
        </w:rPr>
        <w:t>Тургенев А.И.</w:t>
      </w:r>
      <w:r w:rsidRPr="00B7131E">
        <w:rPr>
          <w:rFonts w:ascii="Times New Roman" w:hAnsi="Times New Roman"/>
          <w:color w:val="000000"/>
          <w:sz w:val="28"/>
          <w:szCs w:val="28"/>
        </w:rPr>
        <w:t xml:space="preserve"> Элегия.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131E">
        <w:rPr>
          <w:rFonts w:ascii="Times New Roman" w:hAnsi="Times New Roman"/>
          <w:b/>
          <w:color w:val="000000"/>
          <w:sz w:val="28"/>
          <w:szCs w:val="28"/>
        </w:rPr>
        <w:t>Жуковский В.А.</w:t>
      </w:r>
      <w:r w:rsidRPr="00B7131E">
        <w:rPr>
          <w:rFonts w:ascii="Times New Roman" w:hAnsi="Times New Roman"/>
          <w:color w:val="000000"/>
          <w:sz w:val="28"/>
          <w:szCs w:val="28"/>
        </w:rPr>
        <w:t xml:space="preserve"> 1) Сельское кладбище; На смерть Андрея Тургенева; Вечер; Моя богиня;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Путешественник; Желание; Певец; Узник к мотыльку, влетевшему в его темницу; Пловец;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Певец во стане русских воинов; Тургеневу, в ответ на его письмо; Славянка; Весеннее чувство;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На кончину ее величества королевы Виртембергской; Цвет завета; К мимопролетевшему знакомому гению;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Невыразимое; Лалла Рук; Море; "Я Музу юную, бывало..."; Таинственный посетитель;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2) Людмила; Светлана; Алина и Альсим; Баллада, в которой описывается, как одна старушка ехала на черном коне вдвоем и кто сидел впереди; Эолова арфа; Двенадцать спящих дев; Доника;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3) Агасвер (Вечный жид);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 xml:space="preserve">4) О меланхолии в жизни и поэзии; О поэте и современном его значении; Две сцены из "Фауста". 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b/>
          <w:color w:val="000000"/>
          <w:sz w:val="28"/>
          <w:szCs w:val="28"/>
        </w:rPr>
        <w:t>Батюшков К.Н.</w:t>
      </w:r>
      <w:r w:rsidRPr="00B7131E">
        <w:rPr>
          <w:rFonts w:ascii="Times New Roman" w:hAnsi="Times New Roman"/>
          <w:color w:val="000000"/>
          <w:sz w:val="28"/>
          <w:szCs w:val="28"/>
        </w:rPr>
        <w:t xml:space="preserve"> 1) К друзьям; Надежда; На развалинах замка в Швеции; Воспоминание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("Я чувствую, мой дар в поэзии погас..."); Тень друга; Веселый час; Мой гений; Судьба Одиссея;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Мечта; Мои пенаты; Странствователь и домосед; Умирающий Тасс; "Ты знаешь, что изрек..."; Видение на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 xml:space="preserve">берегах Леты; </w:t>
      </w:r>
      <w:r w:rsidRPr="00B7131E">
        <w:rPr>
          <w:rFonts w:ascii="Times New Roman" w:hAnsi="Times New Roman"/>
          <w:color w:val="000000"/>
          <w:sz w:val="28"/>
          <w:szCs w:val="28"/>
        </w:rPr>
        <w:lastRenderedPageBreak/>
        <w:t>Певец в беседе любителей русского слова; Подражание Горацию;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2) речь о влиянии легкой поэзии на язык...; Нечто о поэте и поэзии; Отрывок из писем русского офицера о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Финляндии; Нечто о морали, основанной на философии и религии; Прогулка по Москве; Чужое – мое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сокровище.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b/>
          <w:color w:val="000000"/>
          <w:sz w:val="28"/>
          <w:szCs w:val="28"/>
        </w:rPr>
        <w:t>Катенин П.А.</w:t>
      </w:r>
      <w:r w:rsidRPr="00B7131E">
        <w:rPr>
          <w:rFonts w:ascii="Times New Roman" w:hAnsi="Times New Roman"/>
          <w:color w:val="000000"/>
          <w:sz w:val="28"/>
          <w:szCs w:val="28"/>
        </w:rPr>
        <w:t xml:space="preserve"> Убийца; Ольга; Леший.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b/>
          <w:color w:val="000000"/>
          <w:sz w:val="28"/>
          <w:szCs w:val="28"/>
        </w:rPr>
        <w:t>Вяземский П.А.</w:t>
      </w:r>
      <w:r w:rsidRPr="00B7131E">
        <w:rPr>
          <w:rFonts w:ascii="Times New Roman" w:hAnsi="Times New Roman"/>
          <w:color w:val="000000"/>
          <w:sz w:val="28"/>
          <w:szCs w:val="28"/>
        </w:rPr>
        <w:t xml:space="preserve"> К партизану-поэту ("Давыдов, баловень счастливый..."); Прощание с халатом; Петербург;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color w:val="000000"/>
          <w:sz w:val="28"/>
          <w:szCs w:val="28"/>
        </w:rPr>
        <w:t>Первый снег; Зимние карикатуры; Русский бог; Коляска; Родительский дом; Тоска; "Смерть жатву жизни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косит,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косит..."; Еще дорожная дума; "Приветствую тебя, в минувшем молодея..."; Бессоница; Эпитафия себе заживо;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"Лукавый рок его обчел"; "Игрок задорный, рок насмешливый и злобный..."; Хандра с проблесками;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"Жизнь наша в старости - изношенный халат..."; "Куда девались вы с своим закатом ясным..."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b/>
          <w:color w:val="000000"/>
          <w:sz w:val="28"/>
          <w:szCs w:val="28"/>
        </w:rPr>
        <w:t>Кюхельбекер В.К.</w:t>
      </w:r>
      <w:r w:rsidRPr="00B7131E">
        <w:rPr>
          <w:rFonts w:ascii="Times New Roman" w:hAnsi="Times New Roman"/>
          <w:color w:val="000000"/>
          <w:sz w:val="28"/>
          <w:szCs w:val="28"/>
        </w:rPr>
        <w:t xml:space="preserve"> О направлении нашей поэзии, особенно лирической, в последнем десятилетии;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Последний Колонна; Жребий поэта; Тень Рылеева; Элегия ("Склонился на руку тяжелой гловой...");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Моей матери; 19 октября 1837 года.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b/>
          <w:color w:val="000000"/>
          <w:sz w:val="28"/>
          <w:szCs w:val="28"/>
        </w:rPr>
        <w:t>Рылеев К.Ф.</w:t>
      </w:r>
      <w:r w:rsidRPr="00B7131E">
        <w:rPr>
          <w:rFonts w:ascii="Times New Roman" w:hAnsi="Times New Roman"/>
          <w:color w:val="000000"/>
          <w:sz w:val="28"/>
          <w:szCs w:val="28"/>
        </w:rPr>
        <w:t xml:space="preserve"> Несколько мыслей о поэзии; К временщику; "Я ль буду в роковое время...";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Думы (несколько на выбор); Войнаровский; Наливайко.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b/>
          <w:color w:val="000000"/>
          <w:sz w:val="28"/>
          <w:szCs w:val="28"/>
        </w:rPr>
        <w:t>Раевский В.Ф.</w:t>
      </w:r>
      <w:r w:rsidRPr="00B7131E">
        <w:rPr>
          <w:rFonts w:ascii="Times New Roman" w:hAnsi="Times New Roman"/>
          <w:color w:val="000000"/>
          <w:sz w:val="28"/>
          <w:szCs w:val="28"/>
        </w:rPr>
        <w:t xml:space="preserve"> Элегия 1; К друзьям в Кишинев; Певец в темнице; "Мой милый друг, твой час пробил..."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b/>
          <w:color w:val="000000"/>
          <w:sz w:val="28"/>
          <w:szCs w:val="28"/>
        </w:rPr>
        <w:t>Козлов И.И.</w:t>
      </w:r>
      <w:r w:rsidRPr="00B7131E">
        <w:rPr>
          <w:rFonts w:ascii="Times New Roman" w:hAnsi="Times New Roman"/>
          <w:color w:val="000000"/>
          <w:sz w:val="28"/>
          <w:szCs w:val="28"/>
        </w:rPr>
        <w:t xml:space="preserve"> Чернец.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b/>
          <w:color w:val="000000"/>
          <w:sz w:val="28"/>
          <w:szCs w:val="28"/>
        </w:rPr>
        <w:t xml:space="preserve">Дельвиг А.А. </w:t>
      </w:r>
      <w:r w:rsidRPr="00B7131E">
        <w:rPr>
          <w:rFonts w:ascii="Times New Roman" w:hAnsi="Times New Roman"/>
          <w:color w:val="000000"/>
          <w:sz w:val="28"/>
          <w:szCs w:val="28"/>
        </w:rPr>
        <w:t>К Лилете; Тихая жизнь; бедный Дельвиг; Поэт ("Что до богов? пускай они..."); Дамон;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color w:val="000000"/>
          <w:sz w:val="28"/>
          <w:szCs w:val="28"/>
        </w:rPr>
        <w:t>Русская песня ("Пела, пела пташечка..."); Русская песня ("Соловей мой, соловей..."); Друзья; Конец золотого века;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"Не осенний частый дождичек..."; "Пусть нам даны не навсегда..."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b/>
          <w:color w:val="000000"/>
          <w:sz w:val="28"/>
          <w:szCs w:val="28"/>
        </w:rPr>
        <w:t>Давыдов Д.В.</w:t>
      </w:r>
      <w:r w:rsidRPr="00B7131E">
        <w:rPr>
          <w:rFonts w:ascii="Times New Roman" w:hAnsi="Times New Roman"/>
          <w:color w:val="000000"/>
          <w:sz w:val="28"/>
          <w:szCs w:val="28"/>
        </w:rPr>
        <w:t xml:space="preserve"> Некоторые черты из жизни Дениса Васильевича Давыдова; Голова и ноги; Бурцеву. Призывание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на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 xml:space="preserve">пунш; Гусарский пир; Песня ("Я люблю кровавый бой..."); Ответ на вызов написать стихи; Элегия </w:t>
      </w:r>
      <w:r w:rsidRPr="00B7131E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B7131E">
        <w:rPr>
          <w:rFonts w:ascii="Times New Roman" w:hAnsi="Times New Roman"/>
          <w:color w:val="000000"/>
          <w:sz w:val="28"/>
          <w:szCs w:val="28"/>
        </w:rPr>
        <w:t>;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Неверной;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Песня старого гусара; Решительный вечер; Ответ; Гусарская исповедь; "Я вас люблю так, как любить вас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должно..."; Современная песня.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b/>
          <w:color w:val="000000"/>
          <w:sz w:val="28"/>
          <w:szCs w:val="28"/>
        </w:rPr>
        <w:t>Языков Н.М.</w:t>
      </w:r>
      <w:r w:rsidRPr="00B7131E">
        <w:rPr>
          <w:rFonts w:ascii="Times New Roman" w:hAnsi="Times New Roman"/>
          <w:color w:val="000000"/>
          <w:sz w:val="28"/>
          <w:szCs w:val="28"/>
        </w:rPr>
        <w:t xml:space="preserve"> Песни (1823); Н.Д. Киселеву ("В стране, где я забыл мирские наслажденья..."); Развалины;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color w:val="000000"/>
          <w:sz w:val="28"/>
          <w:szCs w:val="28"/>
        </w:rPr>
        <w:t>Прощальная песня; Пловец ("Нелюдимо наше море..."); А.П. Елагиной (При поднесении ей своего портрета);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b/>
          <w:color w:val="000000"/>
          <w:sz w:val="28"/>
          <w:szCs w:val="28"/>
        </w:rPr>
        <w:t>Веневитинов Д.В.</w:t>
      </w:r>
      <w:r w:rsidRPr="00B7131E">
        <w:rPr>
          <w:rFonts w:ascii="Times New Roman" w:hAnsi="Times New Roman"/>
          <w:color w:val="000000"/>
          <w:sz w:val="28"/>
          <w:szCs w:val="28"/>
        </w:rPr>
        <w:t xml:space="preserve"> &lt;Что написано пером, того не вырубить топором&gt;; Утро, полдень, вечер и ночь; &lt;Осостоянии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просвещения в России&gt;; Владимир Паренский; Поэт; Жзнь; Послание к Рожалину; &lt;Утешение&gt;; Три розы;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Поэт и друг.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b/>
          <w:color w:val="000000"/>
          <w:sz w:val="28"/>
          <w:szCs w:val="28"/>
        </w:rPr>
        <w:t>Баратынский Е.А.</w:t>
      </w:r>
      <w:r w:rsidRPr="00B7131E">
        <w:rPr>
          <w:rFonts w:ascii="Times New Roman" w:hAnsi="Times New Roman"/>
          <w:color w:val="000000"/>
          <w:sz w:val="28"/>
          <w:szCs w:val="28"/>
        </w:rPr>
        <w:t xml:space="preserve"> 1) Финляндия; Дельвигу ("Напрасно мы, Дельвиг, мечтаем найти..."); Разуверение;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Признание;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Гнедичу, который советовал сочинителю писать сатиры; Звезда; Богдановичу; Дорога жизни; Последняя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смерть;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 xml:space="preserve">"Мой дар убог и голос мой не громок..."; Муза; На смерть Гете; "К чему невольнику </w:t>
      </w:r>
      <w:r w:rsidRPr="00B7131E">
        <w:rPr>
          <w:rFonts w:ascii="Times New Roman" w:hAnsi="Times New Roman"/>
          <w:color w:val="000000"/>
          <w:sz w:val="28"/>
          <w:szCs w:val="28"/>
        </w:rPr>
        <w:lastRenderedPageBreak/>
        <w:t>мечтания свободы?..";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"Когда исчезнет омраченье..."; Запустение; Последний поэт; Приметы; Недоносок; "На что вы, дни!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Юдольный мир явленья..."; "Толпе тревожный день приветен, но страшна..."; "Что за звуки? Мимоходом...";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"Все мысль да мысль! Художник бедный слова!.."; Скульптор; Осень; Рифма; На посев леса; Пироскаф;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2) Эда; Бал; Цыганка;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3) Перстень.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7131E">
        <w:rPr>
          <w:rFonts w:ascii="Times New Roman" w:hAnsi="Times New Roman"/>
          <w:b/>
          <w:color w:val="000000"/>
          <w:sz w:val="28"/>
          <w:szCs w:val="28"/>
        </w:rPr>
        <w:t>Пушкин А.С</w:t>
      </w:r>
      <w:r w:rsidR="00B71C18" w:rsidRPr="00B7131E">
        <w:rPr>
          <w:rFonts w:ascii="Times New Roman" w:hAnsi="Times New Roman"/>
          <w:b/>
          <w:color w:val="000000"/>
          <w:sz w:val="28"/>
          <w:szCs w:val="28"/>
        </w:rPr>
        <w:t>. Стихотворения.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131E">
        <w:rPr>
          <w:rFonts w:ascii="Times New Roman" w:hAnsi="Times New Roman"/>
          <w:i/>
          <w:color w:val="000000"/>
          <w:sz w:val="28"/>
          <w:szCs w:val="28"/>
        </w:rPr>
        <w:t xml:space="preserve"> Лицейская поэзия.</w:t>
      </w:r>
      <w:r w:rsidRPr="00B7131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color w:val="000000"/>
          <w:sz w:val="28"/>
          <w:szCs w:val="28"/>
        </w:rPr>
        <w:t>Монах; К другу стихотворцу;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Воспоминания в царском селе; Казак; Лицинию; Моему Аристарху; Послание к Юдину; Моя эпитафия;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Осеннее утро; Элегия ("Счастлив, кто в страсти сам себе..."); "Любовь одна - веселье жизни хладной..."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Подражание ("Я видел смерть; она сидела..."); Желание ("Медлительно влекутся дни мои...");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Друзьям ("Богами вам еще даны..."); Элегия ("Я думал, что любовь погасла навсегда..."); Безверие;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Князю А.М. Горчакову; Элегия ("Опять я ваш, о юные друзья!.."); В альбом Илличевскому.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7131E">
        <w:rPr>
          <w:rFonts w:ascii="Times New Roman" w:hAnsi="Times New Roman"/>
          <w:i/>
          <w:color w:val="000000"/>
          <w:sz w:val="28"/>
          <w:szCs w:val="28"/>
        </w:rPr>
        <w:t>Человек и время...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color w:val="000000"/>
          <w:sz w:val="28"/>
          <w:szCs w:val="28"/>
        </w:rPr>
        <w:t>Возрождение; "Погасло дневное светило..."; "Мне вас не жаль, года весны моей...."; К овидию; Гроб юноши: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131E">
        <w:rPr>
          <w:rFonts w:ascii="Times New Roman" w:hAnsi="Times New Roman"/>
          <w:color w:val="000000"/>
          <w:sz w:val="28"/>
          <w:szCs w:val="28"/>
        </w:rPr>
        <w:t xml:space="preserve">"Люблю ваш сумрак неизвестный..."; "Я пережил свои желанья..."; Телега жизни; 19 октября ("Роняет лес багряный свой убор..."); Воспоминание ("Когда для смертного умолкнет шумный день..."); Цветок; "Брожу ли я вдоль улиц шумных..."; Воспоминания в Царском Селе (1829); Элегия ("Безумных леи угасшее веселье..."); "Чем чаще празднует лицей..."; "Пора, мой друг, пора! покоя сердце просит..."; "...Вновь я посетил..."; "Была пора: наш праздник молодой..." 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131E">
        <w:rPr>
          <w:rFonts w:ascii="Times New Roman" w:hAnsi="Times New Roman"/>
          <w:i/>
          <w:color w:val="000000"/>
          <w:sz w:val="28"/>
          <w:szCs w:val="28"/>
        </w:rPr>
        <w:t>Диалектика свободы...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>Вольность; К Чаадаеву; Сказки; Деревня; Кинжал; "свободы сеятель пустынный..."; "Кто, волны, вас остановил..."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 xml:space="preserve">Демон; Андрей Шенье; Стансы ("В надежде славы и добра..."); "Во глубине сибирских руд..."; Арион; Клеветникам России; Бородинская годовщина. 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7131E">
        <w:rPr>
          <w:rFonts w:ascii="Times New Roman" w:hAnsi="Times New Roman"/>
          <w:i/>
          <w:color w:val="000000"/>
          <w:sz w:val="28"/>
          <w:szCs w:val="28"/>
        </w:rPr>
        <w:t>Любовь...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131E">
        <w:rPr>
          <w:rFonts w:ascii="Times New Roman" w:hAnsi="Times New Roman"/>
          <w:color w:val="000000"/>
          <w:sz w:val="28"/>
          <w:szCs w:val="28"/>
        </w:rPr>
        <w:t>К*** ("Не спрашивай, зачем унылой думой..."); Дорида ("В Дориде нравятся и локоны златые..."; "Умолкну скоро я!., но если в день печали...; "Мой друг, забыты мной следы минувших лет..."; Ночь; "Все кончено: меж нами связи нет..."; Желание славы; Признание ("Я вас люблю, - хоть я бешусь..."); Портрет ("С своей пылающей душой..."); Наперсник; Клеопатра; К А.П. Керн ("Я помню чудное мгновенье.. "Под небом голубым страны своей родной..." "Как счастлив я, когда могу покинуть..."; "Не пой, красавица, при мне..."; "На холмах Грузии лежит ночная мгла...";</w:t>
      </w:r>
      <w:r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color w:val="000000"/>
          <w:sz w:val="28"/>
          <w:szCs w:val="28"/>
        </w:rPr>
        <w:t xml:space="preserve">"Я вас любил: любовь еще, быть может..."; Мадона; "Для берегов отчизны дальней..."; Прощание; Заклинат-"Что 'в имени тебе моем?.."; Красавица; Русалка 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7131E">
        <w:rPr>
          <w:rFonts w:ascii="Times New Roman" w:hAnsi="Times New Roman"/>
          <w:i/>
          <w:color w:val="000000"/>
          <w:sz w:val="28"/>
          <w:szCs w:val="28"/>
        </w:rPr>
        <w:t>Поэт-царь...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color w:val="000000"/>
          <w:sz w:val="28"/>
          <w:szCs w:val="28"/>
        </w:rPr>
        <w:t>Жуковскому ("Когда, к мечтательному миру..."); Муза; Послание цезору; Разговор книгопродавца с поэтом; Пророк; Поэт; Поэт и толпа; Поэту; Друзьям ("Нет, я не льстец..."); "Рифма - звучная подруга..."; Ответ анониму; Труд; "Еще одной, высокой, важной песни..."; "В часы забав иль праздной скуки...";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131E">
        <w:rPr>
          <w:rFonts w:ascii="Times New Roman" w:hAnsi="Times New Roman"/>
          <w:color w:val="000000"/>
          <w:sz w:val="28"/>
          <w:szCs w:val="28"/>
        </w:rPr>
        <w:lastRenderedPageBreak/>
        <w:t xml:space="preserve">"Румяный критик мой, насмешник толстопузый..."; Художнику; Гнедичу ("С Гомером долго ты беседовал один..."); Осень; "Я памятник себе воздвиг нерукотворный..." 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7131E">
        <w:rPr>
          <w:rFonts w:ascii="Times New Roman" w:hAnsi="Times New Roman"/>
          <w:i/>
          <w:color w:val="000000"/>
          <w:sz w:val="28"/>
          <w:szCs w:val="28"/>
        </w:rPr>
        <w:t>Общий раздел</w:t>
      </w:r>
    </w:p>
    <w:p w:rsidR="00725BF7" w:rsidRPr="00B7131E" w:rsidRDefault="00725BF7" w:rsidP="00B713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color w:val="000000"/>
          <w:sz w:val="28"/>
          <w:szCs w:val="28"/>
        </w:rPr>
        <w:t xml:space="preserve">Жених; Сцена из "Фауста"; Зимний вечер; Ода его сиятельству гр.Дм.Ив. Хвостову; Зимняя дорога; Ангел; Подражания Корану; Н.С.Мордвинову; К </w:t>
      </w:r>
      <w:r w:rsidRPr="00B7131E">
        <w:rPr>
          <w:rFonts w:ascii="Times New Roman" w:hAnsi="Times New Roman"/>
          <w:color w:val="000000"/>
          <w:sz w:val="28"/>
          <w:szCs w:val="28"/>
          <w:vertAlign w:val="superscript"/>
        </w:rPr>
        <w:t>л</w:t>
      </w:r>
      <w:r w:rsidRPr="00B7131E">
        <w:rPr>
          <w:rFonts w:ascii="Times New Roman" w:hAnsi="Times New Roman"/>
          <w:color w:val="000000"/>
          <w:sz w:val="28"/>
          <w:szCs w:val="28"/>
        </w:rPr>
        <w:t xml:space="preserve"> вельможе; Анчар; "Дар напрасный, дар случайный..."; Кавказ; Монастырь на Казбеке; Дорожные жалобы; "Зима. Что делать нам в деревне?.."; Зимнее утро; "Не дай мне бог сойти с ума..."; Бесы; "Жил на свете рыцарь бедный..."; Стихи, сочиненные ночью во время бессонницы; "Когда порой воспоминанье..."; "Два чувства дивно близки нам..."; "В начале жизни школу помню я..." Полководец; На выздоровление Лукулла;</w:t>
      </w:r>
    </w:p>
    <w:p w:rsidR="00725BF7" w:rsidRPr="00B7131E" w:rsidRDefault="00725BF7" w:rsidP="00B7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color w:val="000000"/>
          <w:sz w:val="28"/>
          <w:szCs w:val="28"/>
        </w:rPr>
        <w:t>Пир Петра Первого; Странник; "Когда за городом, задумчив, я брожу..."; &lt;Из Пиндемонти&gt;; &lt;Подражание италиянскому&gt;; Мирская власть; "Напрасно я бегу к сионским высотам..."; "Отцы-пустынники и девы непорочны..."; Родословная моего героя</w:t>
      </w:r>
    </w:p>
    <w:p w:rsidR="00B71C18" w:rsidRPr="00B7131E" w:rsidRDefault="00B71C18" w:rsidP="00B71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7131E">
        <w:rPr>
          <w:rFonts w:ascii="Times New Roman" w:hAnsi="Times New Roman"/>
          <w:b/>
          <w:sz w:val="28"/>
          <w:szCs w:val="28"/>
          <w:u w:val="single"/>
        </w:rPr>
        <w:t>Зарубежная литература</w:t>
      </w:r>
    </w:p>
    <w:p w:rsidR="00D4195A" w:rsidRPr="00B7131E" w:rsidRDefault="00D4195A" w:rsidP="00B713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1C18" w:rsidRPr="00B7131E" w:rsidRDefault="00B71C18" w:rsidP="00B713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131E">
        <w:rPr>
          <w:rFonts w:ascii="Times New Roman" w:hAnsi="Times New Roman"/>
          <w:b/>
          <w:sz w:val="28"/>
          <w:szCs w:val="28"/>
        </w:rPr>
        <w:t>В. Катулл. Лирика.</w:t>
      </w:r>
    </w:p>
    <w:p w:rsidR="00B71C18" w:rsidRPr="00B7131E" w:rsidRDefault="00B71C18" w:rsidP="00B713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131E">
        <w:rPr>
          <w:rFonts w:ascii="Times New Roman" w:hAnsi="Times New Roman"/>
          <w:b/>
          <w:sz w:val="28"/>
          <w:szCs w:val="28"/>
        </w:rPr>
        <w:t>К. Гораций Ф. Лирика.</w:t>
      </w:r>
    </w:p>
    <w:p w:rsidR="00B71C18" w:rsidRPr="00B7131E" w:rsidRDefault="00B71C18" w:rsidP="00B713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131E">
        <w:rPr>
          <w:rFonts w:ascii="Times New Roman" w:hAnsi="Times New Roman"/>
          <w:b/>
          <w:sz w:val="28"/>
          <w:szCs w:val="28"/>
        </w:rPr>
        <w:t>П. Овидий Н.</w:t>
      </w:r>
      <w:r w:rsidR="00B7131E" w:rsidRPr="00B7131E">
        <w:rPr>
          <w:rFonts w:ascii="Times New Roman" w:hAnsi="Times New Roman"/>
          <w:b/>
          <w:sz w:val="28"/>
          <w:szCs w:val="28"/>
        </w:rPr>
        <w:t xml:space="preserve"> </w:t>
      </w:r>
      <w:r w:rsidRPr="00B7131E">
        <w:rPr>
          <w:rFonts w:ascii="Times New Roman" w:hAnsi="Times New Roman"/>
          <w:b/>
          <w:sz w:val="28"/>
          <w:szCs w:val="28"/>
        </w:rPr>
        <w:t>Печальные элегии. Метаморфозы.</w:t>
      </w:r>
    </w:p>
    <w:p w:rsidR="00B71C18" w:rsidRPr="00B7131E" w:rsidRDefault="00B71C18" w:rsidP="00B713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131E">
        <w:rPr>
          <w:rFonts w:ascii="Times New Roman" w:hAnsi="Times New Roman"/>
          <w:b/>
          <w:sz w:val="28"/>
          <w:szCs w:val="28"/>
        </w:rPr>
        <w:t>Л. Сенека.</w:t>
      </w:r>
      <w:r w:rsidR="00B7131E" w:rsidRPr="00B7131E">
        <w:rPr>
          <w:rFonts w:ascii="Times New Roman" w:hAnsi="Times New Roman"/>
          <w:b/>
          <w:sz w:val="28"/>
          <w:szCs w:val="28"/>
        </w:rPr>
        <w:t xml:space="preserve"> </w:t>
      </w:r>
      <w:r w:rsidRPr="00B7131E">
        <w:rPr>
          <w:rFonts w:ascii="Times New Roman" w:hAnsi="Times New Roman"/>
          <w:b/>
          <w:sz w:val="28"/>
          <w:szCs w:val="28"/>
        </w:rPr>
        <w:t>Письма к Луцилию.</w:t>
      </w:r>
    </w:p>
    <w:p w:rsidR="00B71C18" w:rsidRPr="00B7131E" w:rsidRDefault="00B71C18" w:rsidP="00B7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b/>
          <w:sz w:val="28"/>
          <w:szCs w:val="28"/>
        </w:rPr>
        <w:t>Данте А. «Божественная комедия»: 1-я часть поэмы «Ад». Сонеты</w:t>
      </w:r>
      <w:r w:rsidRPr="00B7131E">
        <w:rPr>
          <w:rFonts w:ascii="Times New Roman" w:hAnsi="Times New Roman"/>
          <w:sz w:val="28"/>
          <w:szCs w:val="28"/>
        </w:rPr>
        <w:t xml:space="preserve"> </w:t>
      </w:r>
    </w:p>
    <w:p w:rsidR="00B71C18" w:rsidRPr="00B7131E" w:rsidRDefault="00B71C18" w:rsidP="00B713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131E">
        <w:rPr>
          <w:rFonts w:ascii="Times New Roman" w:hAnsi="Times New Roman"/>
          <w:b/>
          <w:sz w:val="28"/>
          <w:szCs w:val="28"/>
        </w:rPr>
        <w:t>Петрарка Ф. Сонеты. Микеланджело Б. Сонеты.</w:t>
      </w:r>
    </w:p>
    <w:p w:rsidR="00B71C18" w:rsidRPr="00B7131E" w:rsidRDefault="00B71C18" w:rsidP="00B7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b/>
          <w:sz w:val="28"/>
          <w:szCs w:val="28"/>
        </w:rPr>
        <w:t>Рабле Ф.</w:t>
      </w:r>
      <w:r w:rsidRPr="00B7131E">
        <w:rPr>
          <w:rFonts w:ascii="Times New Roman" w:hAnsi="Times New Roman"/>
          <w:sz w:val="28"/>
          <w:szCs w:val="28"/>
        </w:rPr>
        <w:t xml:space="preserve"> Гаргантюа и Пантагрюэль.</w:t>
      </w:r>
    </w:p>
    <w:p w:rsidR="00B71C18" w:rsidRPr="00B7131E" w:rsidRDefault="00B71C18" w:rsidP="00B7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b/>
          <w:sz w:val="28"/>
          <w:szCs w:val="28"/>
        </w:rPr>
        <w:t>Шекспир В.</w:t>
      </w:r>
      <w:r w:rsidRPr="00B7131E">
        <w:rPr>
          <w:rFonts w:ascii="Times New Roman" w:hAnsi="Times New Roman"/>
          <w:sz w:val="28"/>
          <w:szCs w:val="28"/>
        </w:rPr>
        <w:t xml:space="preserve"> Укрощение строптивой. Двенадцатая ночь. Буря. Ромео и Джульетта. Отелло.</w:t>
      </w:r>
      <w:r w:rsidR="00B7131E" w:rsidRPr="00B7131E">
        <w:rPr>
          <w:rFonts w:ascii="Times New Roman" w:hAnsi="Times New Roman"/>
          <w:sz w:val="28"/>
          <w:szCs w:val="28"/>
        </w:rPr>
        <w:t xml:space="preserve"> </w:t>
      </w:r>
      <w:r w:rsidRPr="00B7131E">
        <w:rPr>
          <w:rFonts w:ascii="Times New Roman" w:hAnsi="Times New Roman"/>
          <w:sz w:val="28"/>
          <w:szCs w:val="28"/>
        </w:rPr>
        <w:t>Макбет. Король Лир. Сонеты</w:t>
      </w:r>
    </w:p>
    <w:p w:rsidR="00B71C18" w:rsidRPr="00B7131E" w:rsidRDefault="00B71C18" w:rsidP="00B713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131E">
        <w:rPr>
          <w:rFonts w:ascii="Times New Roman" w:hAnsi="Times New Roman"/>
          <w:b/>
          <w:sz w:val="28"/>
          <w:szCs w:val="28"/>
        </w:rPr>
        <w:t>Мольер Ж.-Б.</w:t>
      </w:r>
      <w:r w:rsidRPr="00B7131E">
        <w:rPr>
          <w:rFonts w:ascii="Times New Roman" w:hAnsi="Times New Roman"/>
          <w:sz w:val="28"/>
          <w:szCs w:val="28"/>
        </w:rPr>
        <w:t xml:space="preserve"> Мещанин во дворянстве. Плутни Скапена. Тартюф. Дон Жуан.</w:t>
      </w:r>
    </w:p>
    <w:p w:rsidR="00725BF7" w:rsidRPr="00B7131E" w:rsidRDefault="00725BF7" w:rsidP="00B713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5BF7" w:rsidRPr="00B7131E" w:rsidSect="00725BF7">
      <w:footerReference w:type="default" r:id="rId7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77" w:rsidRDefault="00347C77" w:rsidP="00920F32">
      <w:pPr>
        <w:spacing w:after="0" w:line="240" w:lineRule="auto"/>
      </w:pPr>
      <w:r>
        <w:separator/>
      </w:r>
    </w:p>
  </w:endnote>
  <w:endnote w:type="continuationSeparator" w:id="0">
    <w:p w:rsidR="00347C77" w:rsidRDefault="00347C77" w:rsidP="0092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C2C" w:rsidRDefault="0029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131E">
      <w:rPr>
        <w:noProof/>
      </w:rPr>
      <w:t>6</w:t>
    </w:r>
    <w:r>
      <w:fldChar w:fldCharType="end"/>
    </w:r>
  </w:p>
  <w:p w:rsidR="00293C2C" w:rsidRDefault="00293C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77" w:rsidRDefault="00347C77" w:rsidP="00920F32">
      <w:pPr>
        <w:spacing w:after="0" w:line="240" w:lineRule="auto"/>
      </w:pPr>
      <w:r>
        <w:separator/>
      </w:r>
    </w:p>
  </w:footnote>
  <w:footnote w:type="continuationSeparator" w:id="0">
    <w:p w:rsidR="00347C77" w:rsidRDefault="00347C77" w:rsidP="00920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F103C"/>
    <w:multiLevelType w:val="hybridMultilevel"/>
    <w:tmpl w:val="00B0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58"/>
    <w:rsid w:val="000406C6"/>
    <w:rsid w:val="00086699"/>
    <w:rsid w:val="00184AA4"/>
    <w:rsid w:val="00293C2C"/>
    <w:rsid w:val="00347C77"/>
    <w:rsid w:val="005701CB"/>
    <w:rsid w:val="005D0271"/>
    <w:rsid w:val="00725BF7"/>
    <w:rsid w:val="00745743"/>
    <w:rsid w:val="00762170"/>
    <w:rsid w:val="007B5458"/>
    <w:rsid w:val="008323E6"/>
    <w:rsid w:val="00910079"/>
    <w:rsid w:val="00920F32"/>
    <w:rsid w:val="00AD4767"/>
    <w:rsid w:val="00B7131E"/>
    <w:rsid w:val="00B71C18"/>
    <w:rsid w:val="00BC171C"/>
    <w:rsid w:val="00C228D0"/>
    <w:rsid w:val="00C514F2"/>
    <w:rsid w:val="00D4195A"/>
    <w:rsid w:val="00E42C58"/>
    <w:rsid w:val="00F1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54EBB-43A1-4D94-ABFA-D0401982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43"/>
    <w:pPr>
      <w:spacing w:after="200" w:line="200" w:lineRule="exac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F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0F3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20F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0F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произведений для летнего чтения</vt:lpstr>
    </vt:vector>
  </TitlesOfParts>
  <Company>ГОУ</Company>
  <LinksUpToDate>false</LinksUpToDate>
  <CharactersWithSpaces>13459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произведений для летнего чтения</dc:title>
  <dc:subject/>
  <dc:creator>пользователь</dc:creator>
  <cp:keywords/>
  <cp:lastModifiedBy>Михаил</cp:lastModifiedBy>
  <cp:revision>2</cp:revision>
  <cp:lastPrinted>2014-05-31T06:32:00Z</cp:lastPrinted>
  <dcterms:created xsi:type="dcterms:W3CDTF">2021-12-05T13:58:00Z</dcterms:created>
  <dcterms:modified xsi:type="dcterms:W3CDTF">2021-12-05T13:58:00Z</dcterms:modified>
</cp:coreProperties>
</file>